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1E9" w:rsidRPr="00E07C2B" w:rsidRDefault="001F11E9" w:rsidP="00E07C2B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E07C2B">
        <w:rPr>
          <w:b/>
          <w:sz w:val="28"/>
          <w:szCs w:val="28"/>
          <w:lang w:val="uk-UA"/>
        </w:rPr>
        <w:t>Пояснювальна записка</w:t>
      </w:r>
    </w:p>
    <w:p w:rsidR="009E190A" w:rsidRPr="00E07C2B" w:rsidRDefault="002B763B" w:rsidP="00E07C2B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7C2B">
        <w:rPr>
          <w:sz w:val="28"/>
          <w:szCs w:val="28"/>
          <w:lang w:val="uk-UA"/>
        </w:rPr>
        <w:t>М</w:t>
      </w:r>
      <w:r w:rsidR="001F11E9" w:rsidRPr="00E07C2B">
        <w:rPr>
          <w:sz w:val="28"/>
          <w:szCs w:val="28"/>
          <w:lang w:val="uk-UA"/>
        </w:rPr>
        <w:t xml:space="preserve">ультимедійний засіб доцільно використовувати на </w:t>
      </w:r>
      <w:proofErr w:type="spellStart"/>
      <w:r w:rsidR="001F11E9" w:rsidRPr="00E07C2B">
        <w:rPr>
          <w:sz w:val="28"/>
          <w:szCs w:val="28"/>
          <w:lang w:val="uk-UA"/>
        </w:rPr>
        <w:t>у</w:t>
      </w:r>
      <w:r w:rsidR="00996F8C" w:rsidRPr="00E07C2B">
        <w:rPr>
          <w:sz w:val="28"/>
          <w:szCs w:val="28"/>
          <w:lang w:val="uk-UA"/>
        </w:rPr>
        <w:t>роках</w:t>
      </w:r>
      <w:proofErr w:type="spellEnd"/>
      <w:r w:rsidR="00996F8C" w:rsidRPr="00E07C2B">
        <w:rPr>
          <w:sz w:val="28"/>
          <w:szCs w:val="28"/>
          <w:lang w:val="uk-UA"/>
        </w:rPr>
        <w:t xml:space="preserve"> української літератури в 6</w:t>
      </w:r>
      <w:r w:rsidR="001F11E9" w:rsidRPr="00E07C2B">
        <w:rPr>
          <w:sz w:val="28"/>
          <w:szCs w:val="28"/>
          <w:lang w:val="uk-UA"/>
        </w:rPr>
        <w:t xml:space="preserve"> класі за чинною програмою МОН України. </w:t>
      </w:r>
      <w:r w:rsidR="009E190A" w:rsidRPr="00E07C2B">
        <w:rPr>
          <w:sz w:val="28"/>
          <w:szCs w:val="28"/>
          <w:lang w:val="uk-UA"/>
        </w:rPr>
        <w:t xml:space="preserve">Цей матеріал рекомендовано для використання на </w:t>
      </w:r>
      <w:proofErr w:type="spellStart"/>
      <w:r w:rsidR="009E190A" w:rsidRPr="00E07C2B">
        <w:rPr>
          <w:sz w:val="28"/>
          <w:szCs w:val="28"/>
          <w:lang w:val="uk-UA"/>
        </w:rPr>
        <w:t>уроках</w:t>
      </w:r>
      <w:proofErr w:type="spellEnd"/>
      <w:r w:rsidR="009E190A" w:rsidRPr="00E07C2B">
        <w:rPr>
          <w:sz w:val="28"/>
          <w:szCs w:val="28"/>
          <w:lang w:val="uk-UA"/>
        </w:rPr>
        <w:t xml:space="preserve"> української літератури у 6 класі при вивченні теми : «Гумористичні твори».</w:t>
      </w:r>
      <w:r w:rsidR="009E190A" w:rsidRPr="00E07C2B">
        <w:rPr>
          <w:sz w:val="28"/>
          <w:szCs w:val="28"/>
          <w:lang w:val="uk-UA"/>
        </w:rPr>
        <w:tab/>
        <w:t xml:space="preserve">До цифрового ресурсу входять: презентація, словникова робота, робота з текстом, дослідження образу головного героя та проблем твору, завдання по перевірці знань учнів, відеоматеріали, </w:t>
      </w:r>
      <w:proofErr w:type="spellStart"/>
      <w:r w:rsidR="009E190A" w:rsidRPr="00E07C2B">
        <w:rPr>
          <w:sz w:val="28"/>
          <w:szCs w:val="28"/>
          <w:lang w:val="uk-UA"/>
        </w:rPr>
        <w:t>аудіоматеріали</w:t>
      </w:r>
      <w:proofErr w:type="spellEnd"/>
      <w:r w:rsidR="009E190A" w:rsidRPr="00E07C2B">
        <w:rPr>
          <w:sz w:val="28"/>
          <w:szCs w:val="28"/>
          <w:lang w:val="uk-UA"/>
        </w:rPr>
        <w:t>.</w:t>
      </w:r>
    </w:p>
    <w:p w:rsidR="009E190A" w:rsidRPr="00E07C2B" w:rsidRDefault="002B763B" w:rsidP="00E07C2B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07C2B">
        <w:rPr>
          <w:sz w:val="28"/>
          <w:szCs w:val="28"/>
          <w:lang w:val="uk-UA"/>
        </w:rPr>
        <w:t>Матеріали розраховані на 2</w:t>
      </w:r>
      <w:r w:rsidR="009E190A" w:rsidRPr="00E07C2B">
        <w:rPr>
          <w:sz w:val="28"/>
          <w:szCs w:val="28"/>
          <w:lang w:val="uk-UA"/>
        </w:rPr>
        <w:t xml:space="preserve"> години вивчення нового матеріалу.</w:t>
      </w:r>
    </w:p>
    <w:p w:rsidR="001F11E9" w:rsidRPr="00E07C2B" w:rsidRDefault="001F11E9" w:rsidP="00E07C2B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E07C2B">
        <w:rPr>
          <w:bCs/>
          <w:sz w:val="28"/>
          <w:szCs w:val="28"/>
          <w:lang w:val="uk-UA"/>
        </w:rPr>
        <w:t xml:space="preserve">Використання мультимедійних дидактичних матеріалів  на </w:t>
      </w:r>
      <w:proofErr w:type="spellStart"/>
      <w:r w:rsidRPr="00E07C2B">
        <w:rPr>
          <w:bCs/>
          <w:sz w:val="28"/>
          <w:szCs w:val="28"/>
          <w:lang w:val="uk-UA"/>
        </w:rPr>
        <w:t>уроці</w:t>
      </w:r>
      <w:proofErr w:type="spellEnd"/>
      <w:r w:rsidRPr="00E07C2B">
        <w:rPr>
          <w:bCs/>
          <w:sz w:val="28"/>
          <w:szCs w:val="28"/>
          <w:lang w:val="uk-UA"/>
        </w:rPr>
        <w:t xml:space="preserve"> сприятиме розумінню і швидкому запам’ятовуванню відомостей про письменників, оскільки великий обсяг інформації сприймається зоровими та слуховими рецепторами одночасно.</w:t>
      </w:r>
    </w:p>
    <w:p w:rsidR="001F11E9" w:rsidRPr="00E07C2B" w:rsidRDefault="001F11E9" w:rsidP="00E07C2B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7C2B">
        <w:rPr>
          <w:sz w:val="28"/>
          <w:szCs w:val="28"/>
          <w:lang w:val="uk-UA"/>
        </w:rPr>
        <w:t>Зміст ресурсу:</w:t>
      </w:r>
    </w:p>
    <w:p w:rsidR="009E190A" w:rsidRPr="00E07C2B" w:rsidRDefault="002B763B" w:rsidP="00E07C2B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7C2B">
        <w:rPr>
          <w:sz w:val="28"/>
          <w:szCs w:val="28"/>
          <w:lang w:val="uk-UA"/>
        </w:rPr>
        <w:t>1</w:t>
      </w:r>
      <w:r w:rsidR="001F11E9" w:rsidRPr="00E07C2B">
        <w:rPr>
          <w:sz w:val="28"/>
          <w:szCs w:val="28"/>
          <w:lang w:val="uk-UA"/>
        </w:rPr>
        <w:t xml:space="preserve">. </w:t>
      </w:r>
      <w:r w:rsidR="00996F8C" w:rsidRPr="00E07C2B">
        <w:rPr>
          <w:sz w:val="28"/>
          <w:szCs w:val="28"/>
          <w:lang w:val="uk-UA"/>
        </w:rPr>
        <w:t xml:space="preserve">Павло </w:t>
      </w:r>
      <w:proofErr w:type="spellStart"/>
      <w:r w:rsidR="00996F8C" w:rsidRPr="00E07C2B">
        <w:rPr>
          <w:sz w:val="28"/>
          <w:szCs w:val="28"/>
          <w:lang w:val="uk-UA"/>
        </w:rPr>
        <w:t>Глазовий</w:t>
      </w:r>
      <w:proofErr w:type="spellEnd"/>
      <w:r w:rsidR="001F11E9" w:rsidRPr="00E07C2B">
        <w:rPr>
          <w:sz w:val="28"/>
          <w:szCs w:val="28"/>
          <w:lang w:val="uk-UA"/>
        </w:rPr>
        <w:t xml:space="preserve"> (</w:t>
      </w:r>
      <w:proofErr w:type="spellStart"/>
      <w:r w:rsidR="001F11E9" w:rsidRPr="00E07C2B">
        <w:rPr>
          <w:sz w:val="28"/>
          <w:szCs w:val="28"/>
          <w:lang w:val="uk-UA"/>
        </w:rPr>
        <w:t>слайдова</w:t>
      </w:r>
      <w:proofErr w:type="spellEnd"/>
      <w:r w:rsidR="001F11E9" w:rsidRPr="00E07C2B">
        <w:rPr>
          <w:sz w:val="28"/>
          <w:szCs w:val="28"/>
          <w:lang w:val="uk-UA"/>
        </w:rPr>
        <w:t xml:space="preserve"> презентація</w:t>
      </w:r>
      <w:r w:rsidR="009E190A" w:rsidRPr="00E07C2B">
        <w:rPr>
          <w:sz w:val="28"/>
          <w:szCs w:val="28"/>
          <w:lang w:val="uk-UA"/>
        </w:rPr>
        <w:t xml:space="preserve">, відеоматеріал, </w:t>
      </w:r>
      <w:proofErr w:type="spellStart"/>
      <w:r w:rsidR="009E190A" w:rsidRPr="00E07C2B">
        <w:rPr>
          <w:sz w:val="28"/>
          <w:szCs w:val="28"/>
          <w:lang w:val="uk-UA"/>
        </w:rPr>
        <w:t>аудіоматеріал</w:t>
      </w:r>
      <w:proofErr w:type="spellEnd"/>
      <w:r w:rsidR="009E190A" w:rsidRPr="00E07C2B">
        <w:rPr>
          <w:sz w:val="28"/>
          <w:szCs w:val="28"/>
          <w:lang w:val="uk-UA"/>
        </w:rPr>
        <w:t>).</w:t>
      </w:r>
    </w:p>
    <w:p w:rsidR="001F11E9" w:rsidRPr="00E07C2B" w:rsidRDefault="001F11E9" w:rsidP="00E07C2B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07C2B">
        <w:rPr>
          <w:sz w:val="28"/>
          <w:szCs w:val="28"/>
          <w:lang w:val="uk-UA"/>
        </w:rPr>
        <w:t>Рекомендовано для в</w:t>
      </w:r>
      <w:r w:rsidR="009E190A" w:rsidRPr="00E07C2B">
        <w:rPr>
          <w:sz w:val="28"/>
          <w:szCs w:val="28"/>
          <w:lang w:val="uk-UA"/>
        </w:rPr>
        <w:t xml:space="preserve">чителів української літератури, </w:t>
      </w:r>
      <w:r w:rsidRPr="00E07C2B">
        <w:rPr>
          <w:sz w:val="28"/>
          <w:szCs w:val="28"/>
          <w:lang w:val="uk-UA"/>
        </w:rPr>
        <w:t>студентів педагогічних навчальних закладів.</w:t>
      </w:r>
    </w:p>
    <w:p w:rsidR="009637B8" w:rsidRPr="00E07C2B" w:rsidRDefault="009637B8" w:rsidP="00E07C2B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sectPr w:rsidR="009637B8" w:rsidRPr="00E0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950"/>
    <w:rsid w:val="001F11E9"/>
    <w:rsid w:val="002B763B"/>
    <w:rsid w:val="00431950"/>
    <w:rsid w:val="009637B8"/>
    <w:rsid w:val="00996F8C"/>
    <w:rsid w:val="009E190A"/>
    <w:rsid w:val="00E0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EE14A-B6CB-41A8-B361-F09AD6D3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9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141</Words>
  <Characters>805</Characters>
  <Application>Microsoft Office Word</Application>
  <DocSecurity>0</DocSecurity>
  <Lines>6</Lines>
  <Paragraphs>1</Paragraphs>
  <ScaleCrop>false</ScaleCrop>
  <Company>SPecialiST RePack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</dc:creator>
  <cp:keywords/>
  <dc:description/>
  <cp:lastModifiedBy>Виктор</cp:lastModifiedBy>
  <cp:revision>8</cp:revision>
  <dcterms:created xsi:type="dcterms:W3CDTF">2015-02-17T20:41:00Z</dcterms:created>
  <dcterms:modified xsi:type="dcterms:W3CDTF">2015-02-18T07:49:00Z</dcterms:modified>
</cp:coreProperties>
</file>